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rPr>
          <w:b w:val="1"/>
          <w:color w:val="2f5496"/>
          <w:sz w:val="36"/>
          <w:szCs w:val="36"/>
        </w:rPr>
      </w:pPr>
      <w:r w:rsidDel="00000000" w:rsidR="00000000" w:rsidRPr="00000000">
        <w:rPr>
          <w:b w:val="1"/>
          <w:color w:val="2f5496"/>
          <w:sz w:val="36"/>
          <w:szCs w:val="36"/>
          <w:rtl w:val="0"/>
        </w:rPr>
        <w:t xml:space="preserve">Acle Parish Council Cemetery Policy – Pyebush Cemetery</w:t>
      </w:r>
    </w:p>
    <w:p w:rsidR="00000000" w:rsidDel="00000000" w:rsidP="00000000" w:rsidRDefault="00000000" w:rsidRPr="00000000" w14:paraId="00000002">
      <w:pPr>
        <w:spacing w:after="0" w:line="360" w:lineRule="auto"/>
        <w:rPr>
          <w:b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Introduction</w:t>
      </w:r>
    </w:p>
    <w:p w:rsidR="00000000" w:rsidDel="00000000" w:rsidP="00000000" w:rsidRDefault="00000000" w:rsidRPr="00000000" w14:paraId="00000004">
      <w:pPr>
        <w:spacing w:after="0" w:line="360" w:lineRule="auto"/>
        <w:rPr/>
      </w:pPr>
      <w:r w:rsidDel="00000000" w:rsidR="00000000" w:rsidRPr="00000000">
        <w:rPr>
          <w:rtl w:val="0"/>
        </w:rPr>
        <w:t xml:space="preserve">Acle Parish Council aims to maintain a serene and respectful environment within the cemetery. This policy outlines the regulations and guidelines for the treatment of grave plots, decorations, and ashes burials to ensure consistency, respect, and sustainability.</w:t>
      </w:r>
    </w:p>
    <w:p w:rsidR="00000000" w:rsidDel="00000000" w:rsidP="00000000" w:rsidRDefault="00000000" w:rsidRPr="00000000" w14:paraId="00000005">
      <w:pPr>
        <w:spacing w:after="0" w:line="360" w:lineRule="auto"/>
        <w:rPr/>
      </w:pPr>
      <w:r w:rsidDel="00000000" w:rsidR="00000000" w:rsidRPr="00000000">
        <w:rPr>
          <w:rtl w:val="0"/>
        </w:rPr>
      </w:r>
    </w:p>
    <w:p w:rsidR="00000000" w:rsidDel="00000000" w:rsidP="00000000" w:rsidRDefault="00000000" w:rsidRPr="00000000" w14:paraId="00000006">
      <w:pPr>
        <w:spacing w:after="0" w:line="360" w:lineRule="auto"/>
        <w:rPr>
          <w:b w:val="1"/>
        </w:rPr>
      </w:pPr>
      <w:r w:rsidDel="00000000" w:rsidR="00000000" w:rsidRPr="00000000">
        <w:rPr>
          <w:b w:val="1"/>
          <w:rtl w:val="0"/>
        </w:rPr>
        <w:t xml:space="preserve">2. Grave Plots</w:t>
      </w:r>
    </w:p>
    <w:p w:rsidR="00000000" w:rsidDel="00000000" w:rsidP="00000000" w:rsidRDefault="00000000" w:rsidRPr="00000000" w14:paraId="00000007">
      <w:pPr>
        <w:spacing w:after="0" w:line="360" w:lineRule="auto"/>
        <w:rPr/>
      </w:pPr>
      <w:r w:rsidDel="00000000" w:rsidR="00000000" w:rsidRPr="00000000">
        <w:rPr>
          <w:rtl w:val="0"/>
        </w:rPr>
        <w:t xml:space="preserve">2.1 </w:t>
        <w:tab/>
        <w:t xml:space="preserve">Allocation and Purchase</w:t>
      </w:r>
    </w:p>
    <w:p w:rsidR="00000000" w:rsidDel="00000000" w:rsidP="00000000" w:rsidRDefault="00000000" w:rsidRPr="00000000" w14:paraId="00000008">
      <w:pPr>
        <w:spacing w:after="0" w:line="360" w:lineRule="auto"/>
        <w:ind w:left="851" w:hanging="130.99999999999994"/>
        <w:rPr/>
      </w:pPr>
      <w:r w:rsidDel="00000000" w:rsidR="00000000" w:rsidRPr="00000000">
        <w:rPr>
          <w:rtl w:val="0"/>
        </w:rPr>
        <w:t xml:space="preserve">- Grave plots are allocated by the Parish Council upon application and payment of the appropriate fee.</w:t>
      </w:r>
    </w:p>
    <w:p w:rsidR="00000000" w:rsidDel="00000000" w:rsidP="00000000" w:rsidRDefault="00000000" w:rsidRPr="00000000" w14:paraId="00000009">
      <w:pPr>
        <w:spacing w:after="0" w:line="360" w:lineRule="auto"/>
        <w:ind w:left="851" w:hanging="130.99999999999994"/>
        <w:rPr/>
      </w:pPr>
      <w:r w:rsidDel="00000000" w:rsidR="00000000" w:rsidRPr="00000000">
        <w:rPr>
          <w:rtl w:val="0"/>
        </w:rPr>
        <w:t xml:space="preserve">- There is a fee for a single or double depth plot, and an additional fee for the Grant of Exclusive Right, which permits the erection of a memorial headstone for 99 years.</w:t>
      </w:r>
    </w:p>
    <w:p w:rsidR="00000000" w:rsidDel="00000000" w:rsidP="00000000" w:rsidRDefault="00000000" w:rsidRPr="00000000" w14:paraId="0000000A">
      <w:pPr>
        <w:spacing w:after="0" w:line="360" w:lineRule="auto"/>
        <w:ind w:left="851" w:hanging="130.99999999999994"/>
        <w:rPr/>
      </w:pPr>
      <w:r w:rsidDel="00000000" w:rsidR="00000000" w:rsidRPr="00000000">
        <w:rPr>
          <w:rtl w:val="0"/>
        </w:rPr>
        <w:t xml:space="preserve">- Plots cannot be reserved without full payment.</w:t>
      </w:r>
    </w:p>
    <w:p w:rsidR="00000000" w:rsidDel="00000000" w:rsidP="00000000" w:rsidRDefault="00000000" w:rsidRPr="00000000" w14:paraId="0000000B">
      <w:pPr>
        <w:spacing w:after="0" w:line="360" w:lineRule="auto"/>
        <w:ind w:left="851" w:hanging="130.99999999999994"/>
        <w:rPr/>
      </w:pPr>
      <w:r w:rsidDel="00000000" w:rsidR="00000000" w:rsidRPr="00000000">
        <w:rPr>
          <w:rtl w:val="0"/>
        </w:rPr>
        <w:t xml:space="preserve">- A record of all plots and interments will be maintained by the Parish Council.</w:t>
      </w:r>
    </w:p>
    <w:p w:rsidR="00000000" w:rsidDel="00000000" w:rsidP="00000000" w:rsidRDefault="00000000" w:rsidRPr="00000000" w14:paraId="0000000C">
      <w:pPr>
        <w:spacing w:after="0" w:line="360" w:lineRule="auto"/>
        <w:ind w:left="851" w:hanging="130.99999999999994"/>
        <w:rPr/>
      </w:pPr>
      <w:r w:rsidDel="00000000" w:rsidR="00000000" w:rsidRPr="00000000">
        <w:rPr>
          <w:rtl w:val="0"/>
        </w:rPr>
        <w:t xml:space="preserve">- The safety of gravestone maintenance is paramount in ensuring that cemeteries remain safe and dignified spaces for mourning and remembrance. The Parish Council reserves the right to lay down unstable gravestones, while sometimes controversial, it is a necessary and responsible step in preventing accidents and preserving the integrity of the cemetery.  In the event where a gravestone is laid down the family will be contacted to inform them that a repair is required.</w:t>
      </w:r>
    </w:p>
    <w:p w:rsidR="00000000" w:rsidDel="00000000" w:rsidP="00000000" w:rsidRDefault="00000000" w:rsidRPr="00000000" w14:paraId="0000000D">
      <w:pPr>
        <w:spacing w:after="0" w:line="360" w:lineRule="auto"/>
        <w:ind w:left="851" w:hanging="130.99999999999994"/>
        <w:rPr/>
      </w:pPr>
      <w:r w:rsidDel="00000000" w:rsidR="00000000" w:rsidRPr="00000000">
        <w:rPr>
          <w:rtl w:val="0"/>
        </w:rPr>
      </w:r>
    </w:p>
    <w:p w:rsidR="00000000" w:rsidDel="00000000" w:rsidP="00000000" w:rsidRDefault="00000000" w:rsidRPr="00000000" w14:paraId="0000000E">
      <w:pPr>
        <w:spacing w:after="0" w:line="360" w:lineRule="auto"/>
        <w:rPr/>
      </w:pPr>
      <w:r w:rsidDel="00000000" w:rsidR="00000000" w:rsidRPr="00000000">
        <w:rPr>
          <w:rtl w:val="0"/>
        </w:rPr>
        <w:t xml:space="preserve">2.2 </w:t>
        <w:tab/>
        <w:t xml:space="preserve">Maintenance</w:t>
      </w:r>
    </w:p>
    <w:p w:rsidR="00000000" w:rsidDel="00000000" w:rsidP="00000000" w:rsidRDefault="00000000" w:rsidRPr="00000000" w14:paraId="0000000F">
      <w:pPr>
        <w:spacing w:after="0" w:line="360" w:lineRule="auto"/>
        <w:ind w:left="851" w:hanging="130.99999999999994"/>
        <w:rPr/>
      </w:pPr>
      <w:r w:rsidDel="00000000" w:rsidR="00000000" w:rsidRPr="00000000">
        <w:rPr>
          <w:rtl w:val="0"/>
        </w:rPr>
        <w:t xml:space="preserve">- The Parish Council is responsible for the overall maintenance of the cemetery grounds.</w:t>
      </w:r>
    </w:p>
    <w:p w:rsidR="00000000" w:rsidDel="00000000" w:rsidP="00000000" w:rsidRDefault="00000000" w:rsidRPr="00000000" w14:paraId="00000010">
      <w:pPr>
        <w:spacing w:after="0" w:line="360" w:lineRule="auto"/>
        <w:ind w:left="851" w:hanging="130.99999999999994"/>
        <w:rPr/>
      </w:pPr>
      <w:r w:rsidDel="00000000" w:rsidR="00000000" w:rsidRPr="00000000">
        <w:rPr>
          <w:rtl w:val="0"/>
        </w:rPr>
        <w:t xml:space="preserve">- Individual grave plot maintenance, including the removal of wilted flowers and personal items, is the responsibility of the deceased’s family.</w:t>
      </w:r>
    </w:p>
    <w:p w:rsidR="00000000" w:rsidDel="00000000" w:rsidP="00000000" w:rsidRDefault="00000000" w:rsidRPr="00000000" w14:paraId="00000011">
      <w:pPr>
        <w:spacing w:after="0" w:line="360" w:lineRule="auto"/>
        <w:ind w:left="851" w:hanging="130.99999999999994"/>
        <w:rPr/>
      </w:pPr>
      <w:r w:rsidDel="00000000" w:rsidR="00000000" w:rsidRPr="00000000">
        <w:rPr>
          <w:rtl w:val="0"/>
        </w:rPr>
        <w:t xml:space="preserve">- Grave plots should be kept in a tidy and respectful condition.</w:t>
      </w:r>
    </w:p>
    <w:p w:rsidR="00000000" w:rsidDel="00000000" w:rsidP="00000000" w:rsidRDefault="00000000" w:rsidRPr="00000000" w14:paraId="00000012">
      <w:pPr>
        <w:spacing w:after="0" w:line="360" w:lineRule="auto"/>
        <w:ind w:left="851" w:hanging="130.99999999999994"/>
        <w:rPr/>
      </w:pPr>
      <w:r w:rsidDel="00000000" w:rsidR="00000000" w:rsidRPr="00000000">
        <w:rPr>
          <w:rtl w:val="0"/>
        </w:rPr>
      </w:r>
    </w:p>
    <w:p w:rsidR="00000000" w:rsidDel="00000000" w:rsidP="00000000" w:rsidRDefault="00000000" w:rsidRPr="00000000" w14:paraId="00000013">
      <w:pPr>
        <w:spacing w:after="0" w:line="360" w:lineRule="auto"/>
        <w:ind w:left="851" w:hanging="130.99999999999994"/>
        <w:rPr/>
      </w:pPr>
      <w:r w:rsidDel="00000000" w:rsidR="00000000" w:rsidRPr="00000000">
        <w:rPr>
          <w:rtl w:val="0"/>
        </w:rPr>
      </w:r>
    </w:p>
    <w:p w:rsidR="00000000" w:rsidDel="00000000" w:rsidP="00000000" w:rsidRDefault="00000000" w:rsidRPr="00000000" w14:paraId="00000014">
      <w:pPr>
        <w:spacing w:after="0" w:line="360" w:lineRule="auto"/>
        <w:ind w:left="851" w:hanging="130.99999999999994"/>
        <w:rPr/>
      </w:pPr>
      <w:r w:rsidDel="00000000" w:rsidR="00000000" w:rsidRPr="00000000">
        <w:rPr>
          <w:rtl w:val="0"/>
        </w:rPr>
      </w:r>
    </w:p>
    <w:p w:rsidR="00000000" w:rsidDel="00000000" w:rsidP="00000000" w:rsidRDefault="00000000" w:rsidRPr="00000000" w14:paraId="00000015">
      <w:pPr>
        <w:spacing w:after="0" w:line="360" w:lineRule="auto"/>
        <w:rPr/>
      </w:pPr>
      <w:r w:rsidDel="00000000" w:rsidR="00000000" w:rsidRPr="00000000">
        <w:rPr>
          <w:rtl w:val="0"/>
        </w:rPr>
        <w:t xml:space="preserve">2.3 </w:t>
        <w:tab/>
        <w:t xml:space="preserve">Decorations</w:t>
      </w:r>
    </w:p>
    <w:p w:rsidR="00000000" w:rsidDel="00000000" w:rsidP="00000000" w:rsidRDefault="00000000" w:rsidRPr="00000000" w14:paraId="00000016">
      <w:pPr>
        <w:spacing w:after="0" w:line="360" w:lineRule="auto"/>
        <w:ind w:left="851" w:hanging="130.99999999999994"/>
        <w:rPr/>
      </w:pPr>
      <w:r w:rsidDel="00000000" w:rsidR="00000000" w:rsidRPr="00000000">
        <w:rPr>
          <w:rtl w:val="0"/>
        </w:rPr>
        <w:t xml:space="preserve">- Fresh flowers and wreaths are permitted and encouraged, but should be removed and placed in the bins provided when the flowers wilt. </w:t>
      </w:r>
    </w:p>
    <w:p w:rsidR="00000000" w:rsidDel="00000000" w:rsidP="00000000" w:rsidRDefault="00000000" w:rsidRPr="00000000" w14:paraId="00000017">
      <w:pPr>
        <w:spacing w:after="0" w:line="360" w:lineRule="auto"/>
        <w:ind w:left="851" w:hanging="130.99999999999994"/>
        <w:rPr/>
      </w:pPr>
      <w:r w:rsidDel="00000000" w:rsidR="00000000" w:rsidRPr="00000000">
        <w:rPr>
          <w:rtl w:val="0"/>
        </w:rPr>
        <w:t xml:space="preserve">-  Glass or ceramic vases are not permitted as they can cause injury if damaged.</w:t>
      </w:r>
    </w:p>
    <w:p w:rsidR="00000000" w:rsidDel="00000000" w:rsidP="00000000" w:rsidRDefault="00000000" w:rsidRPr="00000000" w14:paraId="00000018">
      <w:pPr>
        <w:spacing w:after="0" w:line="360" w:lineRule="auto"/>
        <w:ind w:left="851" w:hanging="130.99999999999994"/>
        <w:rPr/>
      </w:pPr>
      <w:r w:rsidDel="00000000" w:rsidR="00000000" w:rsidRPr="00000000">
        <w:rPr>
          <w:rtl w:val="0"/>
        </w:rPr>
        <w:t xml:space="preserve">- Please be aware that fresh flowers are sometimes eaten by rabbits and/or deer.</w:t>
      </w:r>
    </w:p>
    <w:p w:rsidR="00000000" w:rsidDel="00000000" w:rsidP="00000000" w:rsidRDefault="00000000" w:rsidRPr="00000000" w14:paraId="00000019">
      <w:pPr>
        <w:spacing w:after="0" w:line="360" w:lineRule="auto"/>
        <w:ind w:left="851" w:hanging="130.99999999999994"/>
        <w:rPr/>
      </w:pPr>
      <w:r w:rsidDel="00000000" w:rsidR="00000000" w:rsidRPr="00000000">
        <w:rPr>
          <w:rtl w:val="0"/>
        </w:rPr>
        <w:t xml:space="preserve">- Artificial flowers are allowed but must be in good condition. The Parish Council reserves the right to remove any that become unsightly, faded or damaged.</w:t>
      </w:r>
    </w:p>
    <w:p w:rsidR="00000000" w:rsidDel="00000000" w:rsidP="00000000" w:rsidRDefault="00000000" w:rsidRPr="00000000" w14:paraId="0000001A">
      <w:pPr>
        <w:spacing w:after="0" w:line="360" w:lineRule="auto"/>
        <w:ind w:left="851" w:hanging="130.99999999999994"/>
        <w:rPr/>
      </w:pPr>
      <w:r w:rsidDel="00000000" w:rsidR="00000000" w:rsidRPr="00000000">
        <w:rPr>
          <w:rtl w:val="0"/>
        </w:rPr>
        <w:t xml:space="preserve">- The placement of fences, borders, or any type of enclosure around grave plots is prohibited.</w:t>
      </w:r>
    </w:p>
    <w:p w:rsidR="00000000" w:rsidDel="00000000" w:rsidP="00000000" w:rsidRDefault="00000000" w:rsidRPr="00000000" w14:paraId="0000001B">
      <w:pPr>
        <w:spacing w:after="0" w:line="360" w:lineRule="auto"/>
        <w:ind w:left="851" w:hanging="130.99999999999994"/>
        <w:rPr/>
      </w:pPr>
      <w:r w:rsidDel="00000000" w:rsidR="00000000" w:rsidRPr="00000000">
        <w:rPr>
          <w:rtl w:val="0"/>
        </w:rPr>
        <w:t xml:space="preserve">- Personal items such as ornaments, toys, or memorabilia must be placed within the boundary of the grave plot and should not obstruct maintenance activities. Please remember that any items placed on grave plots are very vulnerable to damage and Acle Parish Council accepts no responsibility for any damage or loss. </w:t>
      </w:r>
    </w:p>
    <w:p w:rsidR="00000000" w:rsidDel="00000000" w:rsidP="00000000" w:rsidRDefault="00000000" w:rsidRPr="00000000" w14:paraId="0000001C">
      <w:pPr>
        <w:spacing w:after="0" w:line="360" w:lineRule="auto"/>
        <w:ind w:left="851" w:hanging="130.99999999999994"/>
        <w:rPr/>
      </w:pPr>
      <w:r w:rsidDel="00000000" w:rsidR="00000000" w:rsidRPr="00000000">
        <w:rPr>
          <w:rtl w:val="0"/>
        </w:rPr>
        <w:t xml:space="preserve">- The Parish Council reserves the right to remove any items deemed inappropriate, hazardous, faded, damaged or that impede the maintenance of the cemetery.</w:t>
      </w:r>
    </w:p>
    <w:p w:rsidR="00000000" w:rsidDel="00000000" w:rsidP="00000000" w:rsidRDefault="00000000" w:rsidRPr="00000000" w14:paraId="0000001D">
      <w:pPr>
        <w:spacing w:after="0" w:line="360" w:lineRule="auto"/>
        <w:ind w:left="851" w:hanging="130.99999999999994"/>
        <w:rPr/>
      </w:pPr>
      <w:r w:rsidDel="00000000" w:rsidR="00000000" w:rsidRPr="00000000">
        <w:rPr>
          <w:rtl w:val="0"/>
        </w:rPr>
        <w:t xml:space="preserve">2.4 Details of the specifications for memorial headstones are available separately.</w:t>
      </w:r>
    </w:p>
    <w:p w:rsidR="00000000" w:rsidDel="00000000" w:rsidP="00000000" w:rsidRDefault="00000000" w:rsidRPr="00000000" w14:paraId="0000001E">
      <w:pPr>
        <w:spacing w:after="0" w:line="360" w:lineRule="auto"/>
        <w:ind w:left="851" w:hanging="130.99999999999994"/>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3. Ashes Burial</w:t>
      </w:r>
    </w:p>
    <w:p w:rsidR="00000000" w:rsidDel="00000000" w:rsidP="00000000" w:rsidRDefault="00000000" w:rsidRPr="00000000" w14:paraId="00000020">
      <w:pPr>
        <w:spacing w:after="0" w:line="360" w:lineRule="auto"/>
        <w:rPr/>
      </w:pPr>
      <w:r w:rsidDel="00000000" w:rsidR="00000000" w:rsidRPr="00000000">
        <w:rPr>
          <w:rtl w:val="0"/>
        </w:rPr>
        <w:t xml:space="preserve">3.1 </w:t>
        <w:tab/>
        <w:t xml:space="preserve">Allocation and Purchase</w:t>
      </w:r>
    </w:p>
    <w:p w:rsidR="00000000" w:rsidDel="00000000" w:rsidP="00000000" w:rsidRDefault="00000000" w:rsidRPr="00000000" w14:paraId="00000021">
      <w:pPr>
        <w:spacing w:after="0" w:line="360" w:lineRule="auto"/>
        <w:ind w:left="851" w:hanging="130.99999999999994"/>
        <w:rPr/>
      </w:pPr>
      <w:r w:rsidDel="00000000" w:rsidR="00000000" w:rsidRPr="00000000">
        <w:rPr>
          <w:rtl w:val="0"/>
        </w:rPr>
        <w:t xml:space="preserve">- Ashes burial plots are available and can be allocated upon application and payment of the appropriate fee.</w:t>
      </w:r>
    </w:p>
    <w:p w:rsidR="00000000" w:rsidDel="00000000" w:rsidP="00000000" w:rsidRDefault="00000000" w:rsidRPr="00000000" w14:paraId="00000022">
      <w:pPr>
        <w:spacing w:after="0" w:line="360" w:lineRule="auto"/>
        <w:ind w:left="851" w:hanging="130.99999999999994"/>
        <w:rPr/>
      </w:pPr>
      <w:r w:rsidDel="00000000" w:rsidR="00000000" w:rsidRPr="00000000">
        <w:rPr>
          <w:rtl w:val="0"/>
        </w:rPr>
        <w:t xml:space="preserve">- There is a fee for an ashes plot, and an additional fee for the Grant of Exclusive Right, which permits the erection of a memorial tablet for 99 years.</w:t>
      </w:r>
    </w:p>
    <w:p w:rsidR="00000000" w:rsidDel="00000000" w:rsidP="00000000" w:rsidRDefault="00000000" w:rsidRPr="00000000" w14:paraId="00000023">
      <w:pPr>
        <w:spacing w:after="0" w:line="360" w:lineRule="auto"/>
        <w:ind w:left="851" w:hanging="130.99999999999994"/>
        <w:rPr/>
      </w:pPr>
      <w:r w:rsidDel="00000000" w:rsidR="00000000" w:rsidRPr="00000000">
        <w:rPr>
          <w:rtl w:val="0"/>
        </w:rPr>
        <w:t xml:space="preserve">- A record of all ashes burials will be maintained by the Parish Council.</w:t>
      </w:r>
    </w:p>
    <w:p w:rsidR="00000000" w:rsidDel="00000000" w:rsidP="00000000" w:rsidRDefault="00000000" w:rsidRPr="00000000" w14:paraId="00000024">
      <w:pPr>
        <w:spacing w:after="0" w:line="360" w:lineRule="auto"/>
        <w:ind w:left="851" w:hanging="130.99999999999994"/>
        <w:rPr/>
      </w:pPr>
      <w:r w:rsidDel="00000000" w:rsidR="00000000" w:rsidRPr="00000000">
        <w:rPr>
          <w:rtl w:val="0"/>
        </w:rPr>
      </w:r>
    </w:p>
    <w:p w:rsidR="00000000" w:rsidDel="00000000" w:rsidP="00000000" w:rsidRDefault="00000000" w:rsidRPr="00000000" w14:paraId="00000025">
      <w:pPr>
        <w:spacing w:after="0" w:line="360" w:lineRule="auto"/>
        <w:rPr/>
      </w:pPr>
      <w:r w:rsidDel="00000000" w:rsidR="00000000" w:rsidRPr="00000000">
        <w:rPr>
          <w:rtl w:val="0"/>
        </w:rPr>
        <w:t xml:space="preserve">3.2 </w:t>
        <w:tab/>
        <w:t xml:space="preserve">Burial Methods</w:t>
      </w:r>
    </w:p>
    <w:p w:rsidR="00000000" w:rsidDel="00000000" w:rsidP="00000000" w:rsidRDefault="00000000" w:rsidRPr="00000000" w14:paraId="00000026">
      <w:pPr>
        <w:spacing w:after="0" w:line="360" w:lineRule="auto"/>
        <w:ind w:left="851" w:hanging="130.99999999999994"/>
        <w:rPr/>
      </w:pPr>
      <w:r w:rsidDel="00000000" w:rsidR="00000000" w:rsidRPr="00000000">
        <w:rPr>
          <w:rtl w:val="0"/>
        </w:rPr>
        <w:t xml:space="preserve">- Ashes may be buried in biodegradable caskets to promote environmental sustainability.</w:t>
      </w:r>
    </w:p>
    <w:p w:rsidR="00000000" w:rsidDel="00000000" w:rsidP="00000000" w:rsidRDefault="00000000" w:rsidRPr="00000000" w14:paraId="00000027">
      <w:pPr>
        <w:spacing w:after="0" w:line="360" w:lineRule="auto"/>
        <w:ind w:left="851" w:hanging="130.99999999999994"/>
        <w:rPr/>
      </w:pPr>
      <w:r w:rsidDel="00000000" w:rsidR="00000000" w:rsidRPr="00000000">
        <w:rPr>
          <w:rtl w:val="0"/>
        </w:rPr>
        <w:t xml:space="preserve">- Alternatively, ashes may be buried loose within the designated plot.</w:t>
      </w:r>
    </w:p>
    <w:p w:rsidR="00000000" w:rsidDel="00000000" w:rsidP="00000000" w:rsidRDefault="00000000" w:rsidRPr="00000000" w14:paraId="00000028">
      <w:pPr>
        <w:spacing w:after="0" w:line="360" w:lineRule="auto"/>
        <w:ind w:left="851" w:hanging="130.99999999999994"/>
        <w:rPr/>
      </w:pPr>
      <w:r w:rsidDel="00000000" w:rsidR="00000000" w:rsidRPr="00000000">
        <w:rPr>
          <w:rtl w:val="0"/>
        </w:rPr>
        <w:t xml:space="preserve">- Scattering of ashes within the cemetery grounds is not permitted.</w:t>
      </w:r>
    </w:p>
    <w:p w:rsidR="00000000" w:rsidDel="00000000" w:rsidP="00000000" w:rsidRDefault="00000000" w:rsidRPr="00000000" w14:paraId="00000029">
      <w:pPr>
        <w:spacing w:after="0" w:line="360" w:lineRule="auto"/>
        <w:ind w:left="851" w:hanging="130.99999999999994"/>
        <w:rPr/>
      </w:pPr>
      <w:r w:rsidDel="00000000" w:rsidR="00000000" w:rsidRPr="00000000">
        <w:rPr>
          <w:rtl w:val="0"/>
        </w:rPr>
      </w:r>
    </w:p>
    <w:p w:rsidR="00000000" w:rsidDel="00000000" w:rsidP="00000000" w:rsidRDefault="00000000" w:rsidRPr="00000000" w14:paraId="0000002A">
      <w:pPr>
        <w:spacing w:after="0" w:line="360" w:lineRule="auto"/>
        <w:rPr/>
      </w:pPr>
      <w:r w:rsidDel="00000000" w:rsidR="00000000" w:rsidRPr="00000000">
        <w:rPr>
          <w:rtl w:val="0"/>
        </w:rPr>
        <w:t xml:space="preserve">3.3 </w:t>
        <w:tab/>
        <w:t xml:space="preserve">Maintenance</w:t>
      </w:r>
    </w:p>
    <w:p w:rsidR="00000000" w:rsidDel="00000000" w:rsidP="00000000" w:rsidRDefault="00000000" w:rsidRPr="00000000" w14:paraId="0000002B">
      <w:pPr>
        <w:spacing w:after="0" w:line="360" w:lineRule="auto"/>
        <w:ind w:left="851" w:hanging="130.99999999999994"/>
        <w:rPr/>
      </w:pPr>
      <w:r w:rsidDel="00000000" w:rsidR="00000000" w:rsidRPr="00000000">
        <w:rPr>
          <w:rtl w:val="0"/>
        </w:rPr>
        <w:t xml:space="preserve">- The same maintenance responsibilities and guidelines for grave plots apply to ashes burial plots.</w:t>
      </w:r>
    </w:p>
    <w:p w:rsidR="00000000" w:rsidDel="00000000" w:rsidP="00000000" w:rsidRDefault="00000000" w:rsidRPr="00000000" w14:paraId="0000002C">
      <w:pPr>
        <w:spacing w:after="0" w:line="360" w:lineRule="auto"/>
        <w:ind w:left="851" w:hanging="130.99999999999994"/>
        <w:rPr/>
      </w:pPr>
      <w:r w:rsidDel="00000000" w:rsidR="00000000" w:rsidRPr="00000000">
        <w:rPr>
          <w:rtl w:val="0"/>
        </w:rPr>
        <w:t xml:space="preserve">- Families are encouraged to ensure that the plot remains tidy and free of litter.</w:t>
      </w:r>
    </w:p>
    <w:p w:rsidR="00000000" w:rsidDel="00000000" w:rsidP="00000000" w:rsidRDefault="00000000" w:rsidRPr="00000000" w14:paraId="0000002D">
      <w:pPr>
        <w:spacing w:after="0" w:line="360" w:lineRule="auto"/>
        <w:ind w:left="851" w:hanging="130.99999999999994"/>
        <w:rPr/>
      </w:pPr>
      <w:r w:rsidDel="00000000" w:rsidR="00000000" w:rsidRPr="00000000">
        <w:rPr>
          <w:rtl w:val="0"/>
        </w:rPr>
      </w:r>
    </w:p>
    <w:p w:rsidR="00000000" w:rsidDel="00000000" w:rsidP="00000000" w:rsidRDefault="00000000" w:rsidRPr="00000000" w14:paraId="0000002E">
      <w:pPr>
        <w:spacing w:after="0" w:line="360" w:lineRule="auto"/>
        <w:rPr/>
      </w:pPr>
      <w:r w:rsidDel="00000000" w:rsidR="00000000" w:rsidRPr="00000000">
        <w:rPr>
          <w:rtl w:val="0"/>
        </w:rPr>
        <w:t xml:space="preserve">3.4 </w:t>
        <w:tab/>
        <w:t xml:space="preserve">Decorations</w:t>
      </w:r>
    </w:p>
    <w:p w:rsidR="00000000" w:rsidDel="00000000" w:rsidP="00000000" w:rsidRDefault="00000000" w:rsidRPr="00000000" w14:paraId="0000002F">
      <w:pPr>
        <w:spacing w:after="0" w:line="360" w:lineRule="auto"/>
        <w:ind w:left="851" w:hanging="130.99999999999994"/>
        <w:rPr/>
      </w:pPr>
      <w:r w:rsidDel="00000000" w:rsidR="00000000" w:rsidRPr="00000000">
        <w:rPr>
          <w:rtl w:val="0"/>
        </w:rPr>
        <w:t xml:space="preserve">- Small, respectful decorations are allowed within the ashes burial plot boundary.</w:t>
      </w:r>
    </w:p>
    <w:p w:rsidR="00000000" w:rsidDel="00000000" w:rsidP="00000000" w:rsidRDefault="00000000" w:rsidRPr="00000000" w14:paraId="00000030">
      <w:pPr>
        <w:spacing w:after="0" w:line="360" w:lineRule="auto"/>
        <w:ind w:left="851" w:hanging="130.99999999999994"/>
        <w:rPr/>
      </w:pPr>
      <w:r w:rsidDel="00000000" w:rsidR="00000000" w:rsidRPr="00000000">
        <w:rPr>
          <w:rtl w:val="0"/>
        </w:rPr>
        <w:t xml:space="preserve">- Fresh flowers and small plants are permitted; only very low-level permanent planting is allowed, such as small alpine plants or early-flowering bulbs, such as snowdrops. Grasscutting and strimming takes place from March to October and families should be aware that some damage may occur to planting. Families wishing to minimise damage from strimming might wish to cut the grass around such planting regularly, by hand</w:t>
      </w:r>
    </w:p>
    <w:p w:rsidR="00000000" w:rsidDel="00000000" w:rsidP="00000000" w:rsidRDefault="00000000" w:rsidRPr="00000000" w14:paraId="00000031">
      <w:pPr>
        <w:spacing w:after="0" w:line="360" w:lineRule="auto"/>
        <w:ind w:left="851" w:hanging="130.99999999999994"/>
        <w:rPr/>
      </w:pPr>
      <w:r w:rsidDel="00000000" w:rsidR="00000000" w:rsidRPr="00000000">
        <w:rPr>
          <w:rtl w:val="0"/>
        </w:rPr>
        <w:t xml:space="preserve">- Artificial flowers and small ornaments must be kept in good condition and will be removed if they become unsightly or obstruct maintenance.</w:t>
      </w:r>
    </w:p>
    <w:p w:rsidR="00000000" w:rsidDel="00000000" w:rsidP="00000000" w:rsidRDefault="00000000" w:rsidRPr="00000000" w14:paraId="00000032">
      <w:pPr>
        <w:spacing w:after="0" w:line="360" w:lineRule="auto"/>
        <w:ind w:left="851" w:hanging="130.99999999999994"/>
        <w:rPr/>
      </w:pPr>
      <w:r w:rsidDel="00000000" w:rsidR="00000000" w:rsidRPr="00000000">
        <w:rPr>
          <w:rtl w:val="0"/>
        </w:rPr>
        <w:t xml:space="preserve">- Glass or ceramic items are not permitted.</w:t>
      </w:r>
    </w:p>
    <w:p w:rsidR="00000000" w:rsidDel="00000000" w:rsidP="00000000" w:rsidRDefault="00000000" w:rsidRPr="00000000" w14:paraId="00000033">
      <w:pPr>
        <w:spacing w:after="0" w:line="360" w:lineRule="auto"/>
        <w:ind w:left="851" w:hanging="130.99999999999994"/>
        <w:rPr/>
      </w:pPr>
      <w:r w:rsidDel="00000000" w:rsidR="00000000" w:rsidRPr="00000000">
        <w:rPr>
          <w:rtl w:val="0"/>
        </w:rPr>
      </w:r>
    </w:p>
    <w:p w:rsidR="00000000" w:rsidDel="00000000" w:rsidP="00000000" w:rsidRDefault="00000000" w:rsidRPr="00000000" w14:paraId="00000034">
      <w:pPr>
        <w:spacing w:after="0" w:line="360" w:lineRule="auto"/>
        <w:ind w:left="851" w:hanging="130.99999999999994"/>
        <w:rPr/>
      </w:pPr>
      <w:r w:rsidDel="00000000" w:rsidR="00000000" w:rsidRPr="00000000">
        <w:rPr>
          <w:rtl w:val="0"/>
        </w:rPr>
        <w:t xml:space="preserve">3.5 Details of the specifications for memorial tablets are available separately.</w:t>
      </w:r>
    </w:p>
    <w:p w:rsidR="00000000" w:rsidDel="00000000" w:rsidP="00000000" w:rsidRDefault="00000000" w:rsidRPr="00000000" w14:paraId="00000035">
      <w:pPr>
        <w:spacing w:after="0" w:line="360" w:lineRule="auto"/>
        <w:rPr/>
      </w:pPr>
      <w:r w:rsidDel="00000000" w:rsidR="00000000" w:rsidRPr="00000000">
        <w:rPr>
          <w:rtl w:val="0"/>
        </w:rPr>
      </w:r>
    </w:p>
    <w:p w:rsidR="00000000" w:rsidDel="00000000" w:rsidP="00000000" w:rsidRDefault="00000000" w:rsidRPr="00000000" w14:paraId="00000036">
      <w:pPr>
        <w:spacing w:after="0" w:line="360" w:lineRule="auto"/>
        <w:rPr>
          <w:b w:val="1"/>
        </w:rPr>
      </w:pPr>
      <w:r w:rsidDel="00000000" w:rsidR="00000000" w:rsidRPr="00000000">
        <w:rPr>
          <w:b w:val="1"/>
          <w:rtl w:val="0"/>
        </w:rPr>
        <w:t xml:space="preserve">4. General Regulations</w:t>
      </w:r>
    </w:p>
    <w:p w:rsidR="00000000" w:rsidDel="00000000" w:rsidP="00000000" w:rsidRDefault="00000000" w:rsidRPr="00000000" w14:paraId="00000037">
      <w:pPr>
        <w:spacing w:after="0" w:line="360" w:lineRule="auto"/>
        <w:rPr/>
      </w:pPr>
      <w:r w:rsidDel="00000000" w:rsidR="00000000" w:rsidRPr="00000000">
        <w:rPr>
          <w:rtl w:val="0"/>
        </w:rPr>
        <w:t xml:space="preserve">4.1 </w:t>
        <w:tab/>
        <w:t xml:space="preserve">Conduct</w:t>
      </w:r>
    </w:p>
    <w:p w:rsidR="00000000" w:rsidDel="00000000" w:rsidP="00000000" w:rsidRDefault="00000000" w:rsidRPr="00000000" w14:paraId="00000038">
      <w:pPr>
        <w:spacing w:after="0" w:line="360" w:lineRule="auto"/>
        <w:ind w:left="709" w:firstLine="0"/>
        <w:rPr/>
      </w:pPr>
      <w:r w:rsidDel="00000000" w:rsidR="00000000" w:rsidRPr="00000000">
        <w:rPr>
          <w:rtl w:val="0"/>
        </w:rPr>
        <w:t xml:space="preserve">- Visitors are expected to behave respectfully and considerately within the cemetery grounds.</w:t>
      </w:r>
    </w:p>
    <w:p w:rsidR="00000000" w:rsidDel="00000000" w:rsidP="00000000" w:rsidRDefault="00000000" w:rsidRPr="00000000" w14:paraId="00000039">
      <w:pPr>
        <w:spacing w:after="0" w:line="360" w:lineRule="auto"/>
        <w:ind w:left="709" w:firstLine="0"/>
        <w:rPr/>
      </w:pPr>
      <w:r w:rsidDel="00000000" w:rsidR="00000000" w:rsidRPr="00000000">
        <w:rPr>
          <w:rtl w:val="0"/>
        </w:rPr>
        <w:t xml:space="preserve">- Noise should be kept to a minimum to maintain the tranquil environment.</w:t>
      </w:r>
    </w:p>
    <w:p w:rsidR="00000000" w:rsidDel="00000000" w:rsidP="00000000" w:rsidRDefault="00000000" w:rsidRPr="00000000" w14:paraId="0000003A">
      <w:pPr>
        <w:spacing w:after="0" w:line="360" w:lineRule="auto"/>
        <w:ind w:left="709" w:firstLine="0"/>
        <w:rPr/>
      </w:pPr>
      <w:r w:rsidDel="00000000" w:rsidR="00000000" w:rsidRPr="00000000">
        <w:rPr>
          <w:rtl w:val="0"/>
        </w:rPr>
        <w:t xml:space="preserve">- Littering is strictly prohibited. Bins are provided for waste disposal.</w:t>
      </w:r>
    </w:p>
    <w:p w:rsidR="00000000" w:rsidDel="00000000" w:rsidP="00000000" w:rsidRDefault="00000000" w:rsidRPr="00000000" w14:paraId="0000003B">
      <w:pPr>
        <w:spacing w:after="0" w:line="360" w:lineRule="auto"/>
        <w:ind w:left="709" w:firstLine="0"/>
        <w:rPr/>
      </w:pPr>
      <w:r w:rsidDel="00000000" w:rsidR="00000000" w:rsidRPr="00000000">
        <w:rPr>
          <w:rtl w:val="0"/>
        </w:rPr>
      </w:r>
    </w:p>
    <w:p w:rsidR="00000000" w:rsidDel="00000000" w:rsidP="00000000" w:rsidRDefault="00000000" w:rsidRPr="00000000" w14:paraId="0000003C">
      <w:pPr>
        <w:spacing w:after="0" w:line="360" w:lineRule="auto"/>
        <w:rPr/>
      </w:pPr>
      <w:r w:rsidDel="00000000" w:rsidR="00000000" w:rsidRPr="00000000">
        <w:rPr>
          <w:rtl w:val="0"/>
        </w:rPr>
        <w:t xml:space="preserve">4.2 </w:t>
        <w:tab/>
        <w:t xml:space="preserve">Vehicles and Access</w:t>
      </w:r>
    </w:p>
    <w:p w:rsidR="00000000" w:rsidDel="00000000" w:rsidP="00000000" w:rsidRDefault="00000000" w:rsidRPr="00000000" w14:paraId="0000003D">
      <w:pPr>
        <w:spacing w:after="0" w:line="360" w:lineRule="auto"/>
        <w:ind w:left="709" w:firstLine="0"/>
        <w:rPr/>
      </w:pPr>
      <w:r w:rsidDel="00000000" w:rsidR="00000000" w:rsidRPr="00000000">
        <w:rPr>
          <w:rtl w:val="0"/>
        </w:rPr>
        <w:t xml:space="preserve">- Vehicle access to the main Pyebush Cemetery ground is restricted to maintenance and funeral service vehicles only, unless otherwise permitted by the Parish Council.  Vehicles are permitted to park in the car park to the front of the Cemetery when visiting the grounds.</w:t>
      </w:r>
    </w:p>
    <w:p w:rsidR="00000000" w:rsidDel="00000000" w:rsidP="00000000" w:rsidRDefault="00000000" w:rsidRPr="00000000" w14:paraId="0000003E">
      <w:pPr>
        <w:spacing w:after="0" w:line="360" w:lineRule="auto"/>
        <w:ind w:left="709" w:firstLine="0"/>
        <w:rPr/>
      </w:pPr>
      <w:r w:rsidDel="00000000" w:rsidR="00000000" w:rsidRPr="00000000">
        <w:rPr>
          <w:rtl w:val="0"/>
        </w:rPr>
        <w:t xml:space="preserve">- Bicycles, skateboards, and other recreational activities are not permitted within the cemetery.</w:t>
      </w:r>
    </w:p>
    <w:p w:rsidR="00000000" w:rsidDel="00000000" w:rsidP="00000000" w:rsidRDefault="00000000" w:rsidRPr="00000000" w14:paraId="0000003F">
      <w:pPr>
        <w:spacing w:after="0" w:line="360" w:lineRule="auto"/>
        <w:ind w:left="709" w:firstLine="0"/>
        <w:rPr/>
      </w:pPr>
      <w:r w:rsidDel="00000000" w:rsidR="00000000" w:rsidRPr="00000000">
        <w:rPr>
          <w:rtl w:val="0"/>
        </w:rPr>
      </w:r>
    </w:p>
    <w:p w:rsidR="00000000" w:rsidDel="00000000" w:rsidP="00000000" w:rsidRDefault="00000000" w:rsidRPr="00000000" w14:paraId="00000040">
      <w:pPr>
        <w:spacing w:after="0" w:line="360" w:lineRule="auto"/>
        <w:rPr/>
      </w:pPr>
      <w:r w:rsidDel="00000000" w:rsidR="00000000" w:rsidRPr="00000000">
        <w:rPr>
          <w:rtl w:val="0"/>
        </w:rPr>
        <w:t xml:space="preserve">4.3 </w:t>
        <w:tab/>
        <w:t xml:space="preserve">Dogs</w:t>
      </w:r>
    </w:p>
    <w:p w:rsidR="00000000" w:rsidDel="00000000" w:rsidP="00000000" w:rsidRDefault="00000000" w:rsidRPr="00000000" w14:paraId="00000041">
      <w:pPr>
        <w:spacing w:after="0" w:line="360" w:lineRule="auto"/>
        <w:ind w:left="709" w:firstLine="10.999999999999943"/>
        <w:rPr/>
      </w:pPr>
      <w:r w:rsidDel="00000000" w:rsidR="00000000" w:rsidRPr="00000000">
        <w:rPr>
          <w:rtl w:val="0"/>
        </w:rPr>
        <w:t xml:space="preserve">- Dogs must be kept on a leash at all times and are not permitted to disturb the graves or decorations.</w:t>
      </w:r>
    </w:p>
    <w:p w:rsidR="00000000" w:rsidDel="00000000" w:rsidP="00000000" w:rsidRDefault="00000000" w:rsidRPr="00000000" w14:paraId="00000042">
      <w:pPr>
        <w:spacing w:after="0" w:line="360" w:lineRule="auto"/>
        <w:ind w:left="709" w:firstLine="0"/>
        <w:rPr/>
      </w:pPr>
      <w:r w:rsidDel="00000000" w:rsidR="00000000" w:rsidRPr="00000000">
        <w:rPr>
          <w:rtl w:val="0"/>
        </w:rPr>
        <w:t xml:space="preserve">- Dog owners are responsible for cleaning up after their pets.</w:t>
      </w:r>
    </w:p>
    <w:p w:rsidR="00000000" w:rsidDel="00000000" w:rsidP="00000000" w:rsidRDefault="00000000" w:rsidRPr="00000000" w14:paraId="00000043">
      <w:pPr>
        <w:spacing w:after="0" w:line="360" w:lineRule="auto"/>
        <w:rPr/>
      </w:pPr>
      <w:r w:rsidDel="00000000" w:rsidR="00000000" w:rsidRPr="00000000">
        <w:rPr>
          <w:rtl w:val="0"/>
        </w:rPr>
      </w:r>
    </w:p>
    <w:p w:rsidR="00000000" w:rsidDel="00000000" w:rsidP="00000000" w:rsidRDefault="00000000" w:rsidRPr="00000000" w14:paraId="00000044">
      <w:pPr>
        <w:spacing w:after="0" w:line="360" w:lineRule="auto"/>
        <w:rPr>
          <w:b w:val="1"/>
        </w:rPr>
      </w:pPr>
      <w:r w:rsidDel="00000000" w:rsidR="00000000" w:rsidRPr="00000000">
        <w:rPr>
          <w:b w:val="1"/>
          <w:rtl w:val="0"/>
        </w:rPr>
        <w:t xml:space="preserve">5. Enforcement</w:t>
      </w:r>
    </w:p>
    <w:p w:rsidR="00000000" w:rsidDel="00000000" w:rsidP="00000000" w:rsidRDefault="00000000" w:rsidRPr="00000000" w14:paraId="00000045">
      <w:pPr>
        <w:spacing w:after="0" w:line="360" w:lineRule="auto"/>
        <w:ind w:left="720" w:firstLine="0"/>
        <w:rPr/>
      </w:pPr>
      <w:r w:rsidDel="00000000" w:rsidR="00000000" w:rsidRPr="00000000">
        <w:rPr>
          <w:rtl w:val="0"/>
        </w:rPr>
        <w:t xml:space="preserve">- The Parish Council reserves the right to enforce these regulations to maintain the dignity and appearance of the cemetery.</w:t>
      </w:r>
    </w:p>
    <w:p w:rsidR="00000000" w:rsidDel="00000000" w:rsidP="00000000" w:rsidRDefault="00000000" w:rsidRPr="00000000" w14:paraId="00000046">
      <w:pPr>
        <w:spacing w:after="0" w:line="360" w:lineRule="auto"/>
        <w:ind w:left="720" w:firstLine="0"/>
        <w:rPr/>
      </w:pPr>
      <w:r w:rsidDel="00000000" w:rsidR="00000000" w:rsidRPr="00000000">
        <w:rPr>
          <w:rtl w:val="0"/>
        </w:rPr>
        <w:t xml:space="preserve">- Any breaches of this policy may result in the removal of items or other actions deemed necessary by the Parish Council.</w:t>
      </w:r>
    </w:p>
    <w:p w:rsidR="00000000" w:rsidDel="00000000" w:rsidP="00000000" w:rsidRDefault="00000000" w:rsidRPr="00000000" w14:paraId="00000047">
      <w:pPr>
        <w:spacing w:after="0" w:line="360" w:lineRule="auto"/>
        <w:rPr/>
      </w:pPr>
      <w:r w:rsidDel="00000000" w:rsidR="00000000" w:rsidRPr="00000000">
        <w:rPr>
          <w:rtl w:val="0"/>
        </w:rPr>
      </w:r>
    </w:p>
    <w:p w:rsidR="00000000" w:rsidDel="00000000" w:rsidP="00000000" w:rsidRDefault="00000000" w:rsidRPr="00000000" w14:paraId="00000048">
      <w:pPr>
        <w:spacing w:after="0" w:line="360" w:lineRule="auto"/>
        <w:rPr>
          <w:b w:val="1"/>
        </w:rPr>
      </w:pPr>
      <w:r w:rsidDel="00000000" w:rsidR="00000000" w:rsidRPr="00000000">
        <w:rPr>
          <w:b w:val="1"/>
          <w:rtl w:val="0"/>
        </w:rPr>
        <w:t xml:space="preserve">6. Contact Information</w:t>
      </w:r>
    </w:p>
    <w:p w:rsidR="00000000" w:rsidDel="00000000" w:rsidP="00000000" w:rsidRDefault="00000000" w:rsidRPr="00000000" w14:paraId="00000049">
      <w:pPr>
        <w:spacing w:after="0" w:line="360" w:lineRule="auto"/>
        <w:rPr/>
      </w:pPr>
      <w:r w:rsidDel="00000000" w:rsidR="00000000" w:rsidRPr="00000000">
        <w:rPr>
          <w:rtl w:val="0"/>
        </w:rPr>
        <w:t xml:space="preserve">For any queries, applications, or further information, please contact:</w:t>
      </w:r>
    </w:p>
    <w:p w:rsidR="00000000" w:rsidDel="00000000" w:rsidP="00000000" w:rsidRDefault="00000000" w:rsidRPr="00000000" w14:paraId="0000004A">
      <w:pPr>
        <w:spacing w:after="0" w:line="360" w:lineRule="auto"/>
        <w:rPr/>
      </w:pPr>
      <w:r w:rsidDel="00000000" w:rsidR="00000000" w:rsidRPr="00000000">
        <w:rPr>
          <w:rtl w:val="0"/>
        </w:rPr>
      </w:r>
    </w:p>
    <w:p w:rsidR="00000000" w:rsidDel="00000000" w:rsidP="00000000" w:rsidRDefault="00000000" w:rsidRPr="00000000" w14:paraId="0000004B">
      <w:pPr>
        <w:spacing w:after="0" w:line="360" w:lineRule="auto"/>
        <w:rPr/>
      </w:pPr>
      <w:r w:rsidDel="00000000" w:rsidR="00000000" w:rsidRPr="00000000">
        <w:rPr>
          <w:rtl w:val="0"/>
        </w:rPr>
        <w:t xml:space="preserve">Acle Parish Council  </w:t>
      </w:r>
    </w:p>
    <w:p w:rsidR="00000000" w:rsidDel="00000000" w:rsidP="00000000" w:rsidRDefault="00000000" w:rsidRPr="00000000" w14:paraId="0000004C">
      <w:pPr>
        <w:spacing w:after="0" w:line="360" w:lineRule="auto"/>
        <w:rPr/>
      </w:pPr>
      <w:r w:rsidDel="00000000" w:rsidR="00000000" w:rsidRPr="00000000">
        <w:rPr>
          <w:rtl w:val="0"/>
        </w:rPr>
        <w:t xml:space="preserve">Telephone Number: 07536 456161</w:t>
      </w:r>
    </w:p>
    <w:p w:rsidR="00000000" w:rsidDel="00000000" w:rsidP="00000000" w:rsidRDefault="00000000" w:rsidRPr="00000000" w14:paraId="0000004D">
      <w:pPr>
        <w:spacing w:after="0" w:line="360" w:lineRule="auto"/>
        <w:rPr/>
      </w:pPr>
      <w:r w:rsidDel="00000000" w:rsidR="00000000" w:rsidRPr="00000000">
        <w:rPr>
          <w:rtl w:val="0"/>
        </w:rPr>
        <w:t xml:space="preserve">Email Address: acleclerks@googlegroups.com</w:t>
      </w:r>
    </w:p>
    <w:p w:rsidR="00000000" w:rsidDel="00000000" w:rsidP="00000000" w:rsidRDefault="00000000" w:rsidRPr="00000000" w14:paraId="0000004E">
      <w:pPr>
        <w:spacing w:after="0" w:line="360" w:lineRule="auto"/>
        <w:rPr/>
      </w:pPr>
      <w:r w:rsidDel="00000000" w:rsidR="00000000" w:rsidRPr="00000000">
        <w:rPr>
          <w:rtl w:val="0"/>
        </w:rPr>
      </w:r>
    </w:p>
    <w:p w:rsidR="00000000" w:rsidDel="00000000" w:rsidP="00000000" w:rsidRDefault="00000000" w:rsidRPr="00000000" w14:paraId="0000004F">
      <w:pPr>
        <w:spacing w:after="0" w:line="360" w:lineRule="auto"/>
        <w:rPr/>
      </w:pPr>
      <w:r w:rsidDel="00000000" w:rsidR="00000000" w:rsidRPr="00000000">
        <w:rPr>
          <w:rtl w:val="0"/>
        </w:rPr>
        <w:t xml:space="preserve">This policy is subject to periodic review and may be updated as necessary to reflect changes in regulations or community needs.</w:t>
      </w:r>
    </w:p>
    <w:p w:rsidR="00000000" w:rsidDel="00000000" w:rsidP="00000000" w:rsidRDefault="00000000" w:rsidRPr="00000000" w14:paraId="00000050">
      <w:pPr>
        <w:spacing w:after="0" w:line="360" w:lineRule="auto"/>
        <w:rPr/>
      </w:pPr>
      <w:r w:rsidDel="00000000" w:rsidR="00000000" w:rsidRPr="00000000">
        <w:rPr>
          <w:rtl w:val="0"/>
        </w:rPr>
      </w:r>
    </w:p>
    <w:p w:rsidR="00000000" w:rsidDel="00000000" w:rsidP="00000000" w:rsidRDefault="00000000" w:rsidRPr="00000000" w14:paraId="00000051">
      <w:pPr>
        <w:spacing w:after="200" w:line="240" w:lineRule="auto"/>
        <w:rPr/>
      </w:pPr>
      <w:r w:rsidDel="00000000" w:rsidR="00000000" w:rsidRPr="00000000">
        <w:rPr>
          <w:rtl w:val="0"/>
        </w:rPr>
        <w:t xml:space="preserve">Date of policy: 19</w:t>
      </w:r>
      <w:r w:rsidDel="00000000" w:rsidR="00000000" w:rsidRPr="00000000">
        <w:rPr>
          <w:vertAlign w:val="superscript"/>
          <w:rtl w:val="0"/>
        </w:rPr>
        <w:t xml:space="preserve">th</w:t>
      </w:r>
      <w:r w:rsidDel="00000000" w:rsidR="00000000" w:rsidRPr="00000000">
        <w:rPr>
          <w:rtl w:val="0"/>
        </w:rPr>
        <w:t xml:space="preserve"> July 2024</w:t>
        <w:br w:type="textWrapping"/>
        <w:t xml:space="preserve">Policy effective from:  30th September 2024</w:t>
      </w:r>
    </w:p>
    <w:p w:rsidR="00000000" w:rsidDel="00000000" w:rsidP="00000000" w:rsidRDefault="00000000" w:rsidRPr="00000000" w14:paraId="00000052">
      <w:pPr>
        <w:spacing w:after="200" w:line="240" w:lineRule="auto"/>
        <w:rPr/>
      </w:pPr>
      <w:r w:rsidDel="00000000" w:rsidR="00000000" w:rsidRPr="00000000">
        <w:rPr>
          <w:rtl w:val="0"/>
        </w:rPr>
        <w:t xml:space="preserve">Date for next review: 2026</w:t>
      </w:r>
    </w:p>
    <w:p w:rsidR="00000000" w:rsidDel="00000000" w:rsidP="00000000" w:rsidRDefault="00000000" w:rsidRPr="00000000" w14:paraId="00000053">
      <w:pPr>
        <w:spacing w:after="0" w:line="360" w:lineRule="auto"/>
        <w:rPr/>
      </w:pPr>
      <w:r w:rsidDel="00000000" w:rsidR="00000000" w:rsidRPr="00000000">
        <w:rPr>
          <w:rtl w:val="0"/>
        </w:rPr>
        <w:t xml:space="preserve">Signed: </w:t>
        <w:tab/>
        <w:t xml:space="preserve">Sarah Carter</w:t>
        <w:tab/>
        <w:tab/>
        <w:tab/>
        <w:t xml:space="preserve">Dated: 30th September 2024</w:t>
      </w:r>
    </w:p>
    <w:sectPr>
      <w:headerReference r:id="rId7" w:type="first"/>
      <w:pgSz w:h="16838" w:w="11906" w:orient="portrait"/>
      <w:pgMar w:bottom="1440" w:top="2422"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4333875</wp:posOffset>
          </wp:positionH>
          <wp:positionV relativeFrom="paragraph">
            <wp:posOffset>-449579</wp:posOffset>
          </wp:positionV>
          <wp:extent cx="2232660" cy="2232660"/>
          <wp:effectExtent b="0" l="0" r="0" t="0"/>
          <wp:wrapSquare wrapText="bothSides" distB="0" distT="0" distL="114300" distR="114300"/>
          <wp:docPr id="48892814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2660" cy="22326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E60A1"/>
    <w:pPr>
      <w:tabs>
        <w:tab w:val="center" w:pos="4513"/>
        <w:tab w:val="right" w:pos="9026"/>
      </w:tabs>
      <w:spacing w:after="0" w:line="240" w:lineRule="auto"/>
    </w:pPr>
  </w:style>
  <w:style w:type="character" w:styleId="HeaderChar" w:customStyle="1">
    <w:name w:val="Header Char"/>
    <w:basedOn w:val="DefaultParagraphFont"/>
    <w:link w:val="Header"/>
    <w:uiPriority w:val="99"/>
    <w:rsid w:val="00CE60A1"/>
  </w:style>
  <w:style w:type="paragraph" w:styleId="Footer">
    <w:name w:val="footer"/>
    <w:basedOn w:val="Normal"/>
    <w:link w:val="FooterChar"/>
    <w:uiPriority w:val="99"/>
    <w:unhideWhenUsed w:val="1"/>
    <w:rsid w:val="00CE60A1"/>
    <w:pPr>
      <w:tabs>
        <w:tab w:val="center" w:pos="4513"/>
        <w:tab w:val="right" w:pos="9026"/>
      </w:tabs>
      <w:spacing w:after="0" w:line="240" w:lineRule="auto"/>
    </w:pPr>
  </w:style>
  <w:style w:type="character" w:styleId="FooterChar" w:customStyle="1">
    <w:name w:val="Footer Char"/>
    <w:basedOn w:val="DefaultParagraphFont"/>
    <w:link w:val="Footer"/>
    <w:uiPriority w:val="99"/>
    <w:rsid w:val="00CE60A1"/>
  </w:style>
  <w:style w:type="paragraph" w:styleId="ListParagraph">
    <w:name w:val="List Paragraph"/>
    <w:basedOn w:val="Normal"/>
    <w:uiPriority w:val="34"/>
    <w:qFormat w:val="1"/>
    <w:rsid w:val="008241BB"/>
    <w:pPr>
      <w:ind w:left="720"/>
      <w:contextualSpacing w:val="1"/>
    </w:pPr>
  </w:style>
  <w:style w:type="paragraph" w:styleId="NormalWeb">
    <w:name w:val="Normal (Web)"/>
    <w:basedOn w:val="Normal"/>
    <w:uiPriority w:val="99"/>
    <w:semiHidden w:val="1"/>
    <w:unhideWhenUsed w:val="1"/>
    <w:rsid w:val="00FC2C7B"/>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character" w:styleId="apple-tab-span" w:customStyle="1">
    <w:name w:val="apple-tab-span"/>
    <w:basedOn w:val="DefaultParagraphFont"/>
    <w:rsid w:val="00FC2C7B"/>
  </w:style>
  <w:style w:type="paragraph" w:styleId="Revision">
    <w:name w:val="Revision"/>
    <w:hidden w:val="1"/>
    <w:uiPriority w:val="99"/>
    <w:semiHidden w:val="1"/>
    <w:rsid w:val="00F14B14"/>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jS60uG9bMa1BPFbnnPRlyerDnA==">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2024-07-23T12:45:00Z</dcterms:created>
  <dc:creator>Fiona Richardson</dc:creator>
</cp:coreProperties>
</file>